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default"/>
          <w:sz w:val="22"/>
        </w:rPr>
        <w:t>様式１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2"/>
        </w:rPr>
      </w:pPr>
      <w:r>
        <w:rPr>
          <w:rFonts w:hint="default" w:ascii="ＭＳ ゴシック" w:hAnsi="ＭＳ ゴシック" w:eastAsia="ＭＳ ゴシック"/>
          <w:sz w:val="28"/>
        </w:rPr>
        <w:t>提案の基本事項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  <w:r>
        <w:rPr>
          <w:rFonts w:hint="default" w:ascii="ＭＳ ゴシック" w:hAnsi="ＭＳ ゴシック" w:eastAsia="ＭＳ ゴシック"/>
          <w:sz w:val="22"/>
        </w:rPr>
        <w:t>１．提案者について</w:t>
      </w:r>
    </w:p>
    <w:tbl>
      <w:tblPr>
        <w:tblStyle w:val="26"/>
        <w:tblW w:w="90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68"/>
        <w:gridCol w:w="6757"/>
      </w:tblGrid>
      <w:tr>
        <w:trPr>
          <w:trHeight w:val="510" w:hRule="atLeast"/>
        </w:trPr>
        <w:tc>
          <w:tcPr>
            <w:tcW w:w="2268" w:type="dxa"/>
            <w:vMerge w:val="restart"/>
            <w:shd w:val="clear" w:color="auto" w:fill="FFFFE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団体の名称</w:t>
            </w:r>
          </w:p>
        </w:tc>
        <w:tc>
          <w:tcPr>
            <w:tcW w:w="6757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□</w:t>
            </w:r>
            <w:r>
              <w:rPr>
                <w:rFonts w:hint="default" w:ascii="ＭＳ ゴシック" w:hAnsi="ＭＳ ゴシック" w:eastAsia="ＭＳ ゴシック"/>
              </w:rPr>
              <w:t>企業　</w:t>
            </w:r>
            <w:r>
              <w:rPr>
                <w:rFonts w:hint="default" w:ascii="ＭＳ ゴシック" w:hAnsi="ＭＳ ゴシック" w:eastAsia="ＭＳ ゴシック"/>
              </w:rPr>
              <w:t>□</w:t>
            </w:r>
            <w:r>
              <w:rPr>
                <w:rFonts w:hint="default" w:ascii="ＭＳ ゴシック" w:hAnsi="ＭＳ ゴシック" w:eastAsia="ＭＳ ゴシック"/>
              </w:rPr>
              <w:t>ＮＰＯ法人　</w:t>
            </w:r>
            <w:r>
              <w:rPr>
                <w:rFonts w:hint="default" w:ascii="ＭＳ ゴシック" w:hAnsi="ＭＳ ゴシック" w:eastAsia="ＭＳ ゴシック"/>
              </w:rPr>
              <w:t>□</w:t>
            </w:r>
            <w:r>
              <w:rPr>
                <w:rFonts w:hint="default" w:ascii="ＭＳ ゴシック" w:hAnsi="ＭＳ ゴシック" w:eastAsia="ＭＳ ゴシック"/>
              </w:rPr>
              <w:t>各種団体　</w:t>
            </w:r>
            <w:r>
              <w:rPr>
                <w:rFonts w:hint="default" w:ascii="ＭＳ ゴシック" w:hAnsi="ＭＳ ゴシック" w:eastAsia="ＭＳ ゴシック"/>
              </w:rPr>
              <w:t>□</w:t>
            </w:r>
            <w:r>
              <w:rPr>
                <w:rFonts w:hint="default" w:ascii="ＭＳ ゴシック" w:hAnsi="ＭＳ ゴシック" w:eastAsia="ＭＳ ゴシック"/>
              </w:rPr>
              <w:t>その他　　</w:t>
            </w:r>
          </w:p>
        </w:tc>
      </w:tr>
      <w:tr>
        <w:trPr>
          <w:trHeight w:val="510" w:hRule="atLeast"/>
        </w:trPr>
        <w:tc>
          <w:tcPr>
            <w:tcW w:w="2268" w:type="dxa"/>
            <w:vMerge w:val="continue"/>
            <w:shd w:val="clear" w:color="auto" w:fill="FFFFE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5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10" w:hRule="atLeast"/>
        </w:trPr>
        <w:tc>
          <w:tcPr>
            <w:tcW w:w="2268" w:type="dxa"/>
            <w:shd w:val="clear" w:color="auto" w:fill="FFFFE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代表者</w:t>
            </w:r>
          </w:p>
        </w:tc>
        <w:tc>
          <w:tcPr>
            <w:tcW w:w="675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役職名：　　　　　　　　　氏名：</w:t>
            </w:r>
          </w:p>
        </w:tc>
      </w:tr>
      <w:tr>
        <w:trPr>
          <w:trHeight w:val="850" w:hRule="atLeast"/>
        </w:trPr>
        <w:tc>
          <w:tcPr>
            <w:tcW w:w="2268" w:type="dxa"/>
            <w:shd w:val="clear" w:color="auto" w:fill="FFFFE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所在地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（本社等の所在地）</w:t>
            </w:r>
          </w:p>
        </w:tc>
        <w:tc>
          <w:tcPr>
            <w:tcW w:w="6757" w:type="dxa"/>
            <w:shd w:val="clear" w:color="auto" w:fill="auto"/>
            <w:vAlign w:val="center"/>
          </w:tcPr>
          <w:p>
            <w:pPr>
              <w:pStyle w:val="0"/>
              <w:tabs>
                <w:tab w:val="clear" w:pos="840"/>
                <w:tab w:val="left" w:leader="none" w:pos="2409"/>
              </w:tabs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〒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2268" w:hRule="atLeast"/>
        </w:trPr>
        <w:tc>
          <w:tcPr>
            <w:tcW w:w="2268" w:type="dxa"/>
            <w:shd w:val="clear" w:color="auto" w:fill="FFFFE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事業化する場合の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主たる事業所及び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担当者</w:t>
            </w:r>
          </w:p>
        </w:tc>
        <w:tc>
          <w:tcPr>
            <w:tcW w:w="6757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事業所名：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spacing w:val="35"/>
              </w:rPr>
              <w:t>所　属</w:t>
            </w:r>
            <w:r>
              <w:rPr>
                <w:rFonts w:hint="default" w:ascii="ＭＳ ゴシック" w:hAnsi="ＭＳ ゴシック" w:eastAsia="ＭＳ ゴシック"/>
              </w:rPr>
              <w:t>：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spacing w:val="35"/>
              </w:rPr>
              <w:t>役　職</w:t>
            </w:r>
            <w:r>
              <w:rPr>
                <w:rFonts w:hint="default" w:ascii="ＭＳ ゴシック" w:hAnsi="ＭＳ ゴシック" w:eastAsia="ＭＳ ゴシック"/>
              </w:rPr>
              <w:t>：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spacing w:val="35"/>
              </w:rPr>
              <w:t>氏　名</w:t>
            </w:r>
            <w:r>
              <w:rPr>
                <w:rFonts w:hint="default" w:ascii="ＭＳ ゴシック" w:hAnsi="ＭＳ ゴシック" w:eastAsia="ＭＳ ゴシック"/>
              </w:rPr>
              <w:t>：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spacing w:val="35"/>
              </w:rPr>
              <w:t>電　話</w:t>
            </w:r>
            <w:r>
              <w:rPr>
                <w:rFonts w:hint="default" w:ascii="ＭＳ ゴシック" w:hAnsi="ＭＳ ゴシック" w:eastAsia="ＭＳ ゴシック"/>
              </w:rPr>
              <w:t>：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spacing w:val="35"/>
              </w:rPr>
              <w:t>メール</w:t>
            </w:r>
            <w:r>
              <w:rPr>
                <w:rFonts w:hint="default" w:ascii="ＭＳ ゴシック" w:hAnsi="ＭＳ ゴシック" w:eastAsia="ＭＳ ゴシック"/>
              </w:rPr>
              <w:t>：</w:t>
            </w:r>
          </w:p>
        </w:tc>
      </w:tr>
      <w:tr>
        <w:trPr>
          <w:trHeight w:val="510" w:hRule="atLeast"/>
        </w:trPr>
        <w:tc>
          <w:tcPr>
            <w:tcW w:w="2268" w:type="dxa"/>
            <w:shd w:val="clear" w:color="auto" w:fill="FFFFE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グループ企業等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の有無</w:t>
            </w:r>
          </w:p>
        </w:tc>
        <w:tc>
          <w:tcPr>
            <w:tcW w:w="6757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□</w:t>
            </w:r>
            <w:r>
              <w:rPr>
                <w:rFonts w:hint="default" w:ascii="ＭＳ ゴシック" w:hAnsi="ＭＳ ゴシック" w:eastAsia="ＭＳ ゴシック"/>
              </w:rPr>
              <w:t>有（下記にグループ内の構成員名を記入）　</w:t>
            </w:r>
            <w:r>
              <w:rPr>
                <w:rFonts w:hint="default" w:ascii="ＭＳ ゴシック" w:hAnsi="ＭＳ ゴシック" w:eastAsia="ＭＳ ゴシック"/>
              </w:rPr>
              <w:t>□</w:t>
            </w:r>
            <w:r>
              <w:rPr>
                <w:rFonts w:hint="default" w:ascii="ＭＳ ゴシック" w:hAnsi="ＭＳ ゴシック" w:eastAsia="ＭＳ ゴシック"/>
              </w:rPr>
              <w:t>無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default" w:ascii="ＭＳ ゴシック" w:hAnsi="ＭＳ ゴシック" w:eastAsia="ＭＳ ゴシック"/>
          <w:sz w:val="22"/>
        </w:rPr>
        <w:t>２．提案内容について</w:t>
      </w:r>
    </w:p>
    <w:tbl>
      <w:tblPr>
        <w:tblStyle w:val="26"/>
        <w:tblW w:w="90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68"/>
        <w:gridCol w:w="4027"/>
        <w:gridCol w:w="1440"/>
        <w:gridCol w:w="1290"/>
      </w:tblGrid>
      <w:tr>
        <w:trPr>
          <w:trHeight w:val="510" w:hRule="atLeast"/>
        </w:trPr>
        <w:tc>
          <w:tcPr>
            <w:tcW w:w="2268" w:type="dxa"/>
            <w:shd w:val="clear" w:color="auto" w:fill="FFFFE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事業名</w:t>
            </w:r>
          </w:p>
        </w:tc>
        <w:tc>
          <w:tcPr>
            <w:tcW w:w="6757" w:type="dxa"/>
            <w:gridSpan w:val="3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134" w:hRule="atLeast"/>
        </w:trPr>
        <w:tc>
          <w:tcPr>
            <w:tcW w:w="2268" w:type="dxa"/>
            <w:shd w:val="clear" w:color="auto" w:fill="FFFFE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提案事業による効果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（複数選択可）</w:t>
            </w:r>
          </w:p>
        </w:tc>
        <w:tc>
          <w:tcPr>
            <w:tcW w:w="6757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□持続的な施設運営　　　　</w:t>
            </w:r>
            <w:r>
              <w:rPr>
                <w:rFonts w:hint="default" w:ascii="ＭＳ ゴシック" w:hAnsi="ＭＳ ゴシック" w:eastAsia="ＭＳ ゴシック"/>
              </w:rPr>
              <w:t>□</w:t>
            </w:r>
            <w:r>
              <w:rPr>
                <w:rFonts w:hint="default" w:ascii="ＭＳ ゴシック" w:hAnsi="ＭＳ ゴシック" w:eastAsia="ＭＳ ゴシック"/>
              </w:rPr>
              <w:t>収益・集客性の向上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>運営</w:t>
            </w:r>
            <w:r>
              <w:rPr>
                <w:rFonts w:hint="default" w:ascii="ＭＳ ゴシック" w:hAnsi="ＭＳ ゴシック" w:eastAsia="ＭＳ ゴシック"/>
              </w:rPr>
              <w:t>の効率化　　</w:t>
            </w:r>
            <w:r>
              <w:rPr>
                <w:rFonts w:hint="eastAsia" w:ascii="ＭＳ ゴシック" w:hAnsi="ＭＳ ゴシック" w:eastAsia="ＭＳ ゴシック"/>
              </w:rPr>
              <w:t>　　　　</w:t>
            </w:r>
            <w:r>
              <w:rPr>
                <w:rFonts w:hint="default" w:ascii="ＭＳ ゴシック" w:hAnsi="ＭＳ ゴシック" w:eastAsia="ＭＳ ゴシック"/>
              </w:rPr>
              <w:t>□</w:t>
            </w:r>
            <w:r>
              <w:rPr>
                <w:rFonts w:hint="default" w:ascii="ＭＳ ゴシック" w:hAnsi="ＭＳ ゴシック" w:eastAsia="ＭＳ ゴシック"/>
              </w:rPr>
              <w:t>施設の魅力向上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□</w:t>
            </w:r>
            <w:r>
              <w:rPr>
                <w:rFonts w:hint="default" w:ascii="ＭＳ ゴシック" w:hAnsi="ＭＳ ゴシック" w:eastAsia="ＭＳ ゴシック"/>
              </w:rPr>
              <w:t>公共サービスの向上　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default" w:ascii="ＭＳ ゴシック" w:hAnsi="ＭＳ ゴシック" w:eastAsia="ＭＳ ゴシック"/>
              </w:rPr>
              <w:t>□</w:t>
            </w:r>
            <w:r>
              <w:rPr>
                <w:rFonts w:hint="default" w:ascii="ＭＳ ゴシック" w:hAnsi="ＭＳ ゴシック" w:eastAsia="ＭＳ ゴシック"/>
              </w:rPr>
              <w:t>地域貢献・地域経済の活性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□その他</w:t>
            </w:r>
          </w:p>
        </w:tc>
      </w:tr>
      <w:tr>
        <w:trPr>
          <w:trHeight w:val="633" w:hRule="atLeast"/>
        </w:trPr>
        <w:tc>
          <w:tcPr>
            <w:tcW w:w="2268" w:type="dxa"/>
            <w:shd w:val="clear" w:color="auto" w:fill="FFFFE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事業の予定年数</w:t>
            </w:r>
          </w:p>
        </w:tc>
        <w:tc>
          <w:tcPr>
            <w:tcW w:w="6757" w:type="dxa"/>
            <w:gridSpan w:val="3"/>
            <w:shd w:val="clear" w:color="auto" w:fill="auto"/>
            <w:vAlign w:val="center"/>
          </w:tcPr>
          <w:p>
            <w:pPr>
              <w:pStyle w:val="0"/>
              <w:ind w:firstLine="1680" w:firstLineChars="800"/>
              <w:jc w:val="both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年間　　</w:t>
            </w:r>
            <w:r>
              <w:rPr>
                <w:rFonts w:hint="default" w:ascii="ＭＳ ゴシック" w:hAnsi="ＭＳ ゴシック" w:eastAsia="ＭＳ ゴシック"/>
              </w:rPr>
              <w:t>※</w:t>
            </w:r>
            <w:r>
              <w:rPr>
                <w:rFonts w:hint="default" w:ascii="ＭＳ ゴシック" w:hAnsi="ＭＳ ゴシック" w:eastAsia="ＭＳ ゴシック"/>
              </w:rPr>
              <w:t>希望する年数を記入してください</w:t>
            </w:r>
          </w:p>
        </w:tc>
      </w:tr>
      <w:tr>
        <w:trPr>
          <w:trHeight w:val="1126" w:hRule="atLeast"/>
        </w:trPr>
        <w:tc>
          <w:tcPr>
            <w:tcW w:w="2268" w:type="dxa"/>
            <w:shd w:val="clear" w:color="auto" w:fill="FFFFE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同一または類似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の事業実績</w:t>
            </w:r>
          </w:p>
        </w:tc>
        <w:tc>
          <w:tcPr>
            <w:tcW w:w="6757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□</w:t>
            </w:r>
            <w:r>
              <w:rPr>
                <w:rFonts w:hint="default" w:ascii="ＭＳ ゴシック" w:hAnsi="ＭＳ ゴシック" w:eastAsia="ＭＳ ゴシック"/>
              </w:rPr>
              <w:t>有（下記に事業名、場所、概要等を記入）　</w:t>
            </w:r>
            <w:r>
              <w:rPr>
                <w:rFonts w:hint="default" w:ascii="ＭＳ ゴシック" w:hAnsi="ＭＳ ゴシック" w:eastAsia="ＭＳ ゴシック"/>
              </w:rPr>
              <w:t>□</w:t>
            </w:r>
            <w:r>
              <w:rPr>
                <w:rFonts w:hint="default" w:ascii="ＭＳ ゴシック" w:hAnsi="ＭＳ ゴシック" w:eastAsia="ＭＳ ゴシック"/>
              </w:rPr>
              <w:t>無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59" w:hRule="atLeast"/>
        </w:trPr>
        <w:tc>
          <w:tcPr>
            <w:tcW w:w="2268" w:type="dxa"/>
            <w:shd w:val="clear" w:color="auto" w:fill="FFFFE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概算事業費</w:t>
            </w:r>
          </w:p>
        </w:tc>
        <w:tc>
          <w:tcPr>
            <w:tcW w:w="6757" w:type="dxa"/>
            <w:gridSpan w:val="3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総額：　　　千円　（単年ベース：　　　千円）　</w:t>
            </w:r>
            <w:r>
              <w:rPr>
                <w:rFonts w:hint="default" w:ascii="ＭＳ ゴシック" w:hAnsi="ＭＳ ゴシック" w:eastAsia="ＭＳ ゴシック"/>
              </w:rPr>
              <w:t>※</w:t>
            </w:r>
            <w:r>
              <w:rPr>
                <w:rFonts w:hint="default" w:ascii="ＭＳ ゴシック" w:hAnsi="ＭＳ ゴシック" w:eastAsia="ＭＳ ゴシック"/>
              </w:rPr>
              <w:t>税込み金額</w:t>
            </w:r>
          </w:p>
        </w:tc>
      </w:tr>
      <w:tr>
        <w:trPr>
          <w:trHeight w:val="397" w:hRule="atLeast"/>
        </w:trPr>
        <w:tc>
          <w:tcPr>
            <w:tcW w:w="2268" w:type="dxa"/>
            <w:vMerge w:val="restart"/>
            <w:shd w:val="clear" w:color="auto" w:fill="FFFFE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資金の調達方法</w:t>
            </w:r>
          </w:p>
        </w:tc>
        <w:tc>
          <w:tcPr>
            <w:tcW w:w="4027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default" w:ascii="ＭＳ ゴシック" w:hAnsi="ＭＳ ゴシック" w:eastAsia="ＭＳ ゴシック"/>
              </w:rPr>
              <w:t>単位：千円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総額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単年</w:t>
            </w:r>
          </w:p>
        </w:tc>
      </w:tr>
      <w:tr>
        <w:trPr>
          <w:trHeight w:val="397" w:hRule="atLeast"/>
        </w:trPr>
        <w:tc>
          <w:tcPr>
            <w:tcW w:w="2268" w:type="dxa"/>
            <w:vMerge w:val="continue"/>
            <w:shd w:val="clear" w:color="auto" w:fill="FFFFE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>自己資金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vMerge w:val="continue"/>
            <w:shd w:val="clear" w:color="auto" w:fill="FFFFE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□</w:t>
            </w:r>
            <w:r>
              <w:rPr>
                <w:rFonts w:hint="default" w:ascii="ＭＳ ゴシック" w:hAnsi="ＭＳ ゴシック" w:eastAsia="ＭＳ ゴシック"/>
              </w:rPr>
              <w:t>国・</w:t>
            </w:r>
            <w:r>
              <w:rPr>
                <w:rFonts w:hint="eastAsia" w:ascii="ＭＳ ゴシック" w:hAnsi="ＭＳ ゴシック" w:eastAsia="ＭＳ ゴシック"/>
              </w:rPr>
              <w:t>府</w:t>
            </w:r>
            <w:r>
              <w:rPr>
                <w:rFonts w:hint="default" w:ascii="ＭＳ ゴシック" w:hAnsi="ＭＳ ゴシック" w:eastAsia="ＭＳ ゴシック"/>
              </w:rPr>
              <w:t>からの補助金・交付金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vMerge w:val="continue"/>
            <w:shd w:val="clear" w:color="auto" w:fill="FFFFE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□</w:t>
            </w:r>
            <w:r>
              <w:rPr>
                <w:rFonts w:hint="default" w:ascii="ＭＳ ゴシック" w:hAnsi="ＭＳ ゴシック" w:eastAsia="ＭＳ ゴシック"/>
              </w:rPr>
              <w:t>本</w:t>
            </w:r>
            <w:r>
              <w:rPr>
                <w:rFonts w:hint="eastAsia" w:ascii="ＭＳ ゴシック" w:hAnsi="ＭＳ ゴシック" w:eastAsia="ＭＳ ゴシック"/>
              </w:rPr>
              <w:t>町</w:t>
            </w:r>
            <w:r>
              <w:rPr>
                <w:rFonts w:hint="default" w:ascii="ＭＳ ゴシック" w:hAnsi="ＭＳ ゴシック" w:eastAsia="ＭＳ ゴシック"/>
              </w:rPr>
              <w:t>からの支出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vMerge w:val="continue"/>
            <w:shd w:val="clear" w:color="auto" w:fill="FFFFE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□</w:t>
            </w:r>
            <w:r>
              <w:rPr>
                <w:rFonts w:hint="default" w:ascii="ＭＳ ゴシック" w:hAnsi="ＭＳ ゴシック" w:eastAsia="ＭＳ ゴシック"/>
              </w:rPr>
              <w:t>その他（　　　　　　　　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default" w:ascii="ＭＳ ゴシック" w:hAnsi="ＭＳ ゴシック" w:eastAsia="ＭＳ ゴシック"/>
              </w:rPr>
              <w:t>　）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vMerge w:val="continue"/>
            <w:shd w:val="clear" w:color="auto" w:fill="FFFFE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計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tbl>
      <w:tblPr>
        <w:tblStyle w:val="26"/>
        <w:tblW w:w="90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68"/>
        <w:gridCol w:w="6757"/>
      </w:tblGrid>
      <w:tr>
        <w:trPr>
          <w:trHeight w:val="680" w:hRule="atLeast"/>
        </w:trPr>
        <w:tc>
          <w:tcPr>
            <w:tcW w:w="2268" w:type="dxa"/>
            <w:shd w:val="clear" w:color="auto" w:fill="FFFFE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収益の還元</w:t>
            </w:r>
          </w:p>
        </w:tc>
        <w:tc>
          <w:tcPr>
            <w:tcW w:w="6757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shd w:val="clear" w:color="auto" w:fill="FFFFE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提案者以外の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町</w:t>
            </w:r>
            <w:r>
              <w:rPr>
                <w:rFonts w:hint="default" w:ascii="ＭＳ ゴシック" w:hAnsi="ＭＳ ゴシック" w:eastAsia="ＭＳ ゴシック"/>
              </w:rPr>
              <w:t>内業者との連携</w:t>
            </w:r>
          </w:p>
        </w:tc>
        <w:tc>
          <w:tcPr>
            <w:tcW w:w="6757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□</w:t>
            </w:r>
            <w:r>
              <w:rPr>
                <w:rFonts w:hint="default" w:ascii="ＭＳ ゴシック" w:hAnsi="ＭＳ ゴシック" w:eastAsia="ＭＳ ゴシック"/>
              </w:rPr>
              <w:t>有（下記に概要を記入）　　　　　　　　　</w:t>
            </w:r>
            <w:r>
              <w:rPr>
                <w:rFonts w:hint="default" w:ascii="ＭＳ ゴシック" w:hAnsi="ＭＳ ゴシック" w:eastAsia="ＭＳ ゴシック"/>
              </w:rPr>
              <w:t>□</w:t>
            </w:r>
            <w:r>
              <w:rPr>
                <w:rFonts w:hint="default" w:ascii="ＭＳ ゴシック" w:hAnsi="ＭＳ ゴシック" w:eastAsia="ＭＳ ゴシック"/>
              </w:rPr>
              <w:t>無</w:t>
            </w:r>
          </w:p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shd w:val="clear" w:color="auto" w:fill="FFFFE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本</w:t>
            </w:r>
            <w:r>
              <w:rPr>
                <w:rFonts w:hint="eastAsia" w:ascii="ＭＳ ゴシック" w:hAnsi="ＭＳ ゴシック" w:eastAsia="ＭＳ ゴシック"/>
              </w:rPr>
              <w:t>町</w:t>
            </w:r>
            <w:r>
              <w:rPr>
                <w:rFonts w:hint="default" w:ascii="ＭＳ ゴシック" w:hAnsi="ＭＳ ゴシック" w:eastAsia="ＭＳ ゴシック"/>
              </w:rPr>
              <w:t>へ協力を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求める事項</w:t>
            </w:r>
          </w:p>
        </w:tc>
        <w:tc>
          <w:tcPr>
            <w:tcW w:w="675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18"/>
        </w:rPr>
      </w:pPr>
      <w:r>
        <w:rPr>
          <w:rFonts w:hint="default" w:ascii="ＭＳ ゴシック" w:hAnsi="ＭＳ ゴシック" w:eastAsia="ＭＳ ゴシック"/>
          <w:sz w:val="18"/>
        </w:rPr>
        <w:t>※</w:t>
      </w:r>
      <w:r>
        <w:rPr>
          <w:rFonts w:hint="default" w:ascii="ＭＳ ゴシック" w:hAnsi="ＭＳ ゴシック" w:eastAsia="ＭＳ ゴシック"/>
          <w:sz w:val="18"/>
        </w:rPr>
        <w:t>収益の還元については、本</w:t>
      </w:r>
      <w:r>
        <w:rPr>
          <w:rFonts w:hint="eastAsia" w:ascii="ＭＳ ゴシック" w:hAnsi="ＭＳ ゴシック" w:eastAsia="ＭＳ ゴシック"/>
          <w:sz w:val="18"/>
        </w:rPr>
        <w:t>町</w:t>
      </w:r>
      <w:r>
        <w:rPr>
          <w:rFonts w:hint="default" w:ascii="ＭＳ ゴシック" w:hAnsi="ＭＳ ゴシック" w:eastAsia="ＭＳ ゴシック"/>
          <w:sz w:val="18"/>
        </w:rPr>
        <w:t>へ還元分が見込める場合は、その概要・見込み額等を記入してください。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default" w:ascii="ＭＳ ゴシック" w:hAnsi="ＭＳ ゴシック" w:eastAsia="ＭＳ ゴシック"/>
          <w:sz w:val="22"/>
        </w:rPr>
        <w:t>３．</w:t>
      </w:r>
      <w:r>
        <w:rPr>
          <w:rFonts w:hint="eastAsia" w:ascii="ＭＳ ゴシック" w:hAnsi="ＭＳ ゴシック" w:eastAsia="ＭＳ ゴシック"/>
          <w:sz w:val="22"/>
        </w:rPr>
        <w:t>具体的な</w:t>
      </w:r>
      <w:r>
        <w:rPr>
          <w:rFonts w:hint="default" w:ascii="ＭＳ ゴシック" w:hAnsi="ＭＳ ゴシック" w:eastAsia="ＭＳ ゴシック"/>
          <w:sz w:val="22"/>
        </w:rPr>
        <w:t>提案</w:t>
      </w:r>
      <w:r>
        <w:rPr>
          <w:rFonts w:hint="eastAsia" w:ascii="ＭＳ ゴシック" w:hAnsi="ＭＳ ゴシック" w:eastAsia="ＭＳ ゴシック"/>
          <w:sz w:val="22"/>
        </w:rPr>
        <w:t>内容</w:t>
      </w:r>
    </w:p>
    <w:tbl>
      <w:tblPr>
        <w:tblStyle w:val="26"/>
        <w:tblW w:w="90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68"/>
        <w:gridCol w:w="6758"/>
      </w:tblGrid>
      <w:tr>
        <w:trPr>
          <w:trHeight w:val="440" w:hRule="atLeast"/>
        </w:trPr>
        <w:tc>
          <w:tcPr>
            <w:tcW w:w="2268" w:type="dxa"/>
            <w:shd w:val="clear" w:color="auto" w:fill="FFFFE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757" w:type="dxa"/>
            <w:shd w:val="clear" w:color="auto" w:fill="FFFFE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提案</w:t>
            </w:r>
          </w:p>
        </w:tc>
      </w:tr>
      <w:tr>
        <w:trPr>
          <w:trHeight w:val="6220" w:hRule="atLeast"/>
        </w:trPr>
        <w:tc>
          <w:tcPr>
            <w:tcW w:w="2268" w:type="dxa"/>
            <w:shd w:val="clear" w:color="auto" w:fill="FFFFE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内容・手法</w:t>
            </w:r>
          </w:p>
        </w:tc>
        <w:tc>
          <w:tcPr>
            <w:tcW w:w="675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bookmarkStart w:id="0" w:name="_GoBack"/>
            <w:bookmarkEnd w:id="0"/>
          </w:p>
        </w:tc>
      </w:tr>
      <w:tr>
        <w:trPr>
          <w:trHeight w:val="1610" w:hRule="atLeast"/>
        </w:trPr>
        <w:tc>
          <w:tcPr>
            <w:tcW w:w="2268" w:type="dxa"/>
            <w:shd w:val="clear" w:color="auto" w:fill="FFFFE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サービス水準</w:t>
            </w:r>
          </w:p>
        </w:tc>
        <w:tc>
          <w:tcPr>
            <w:tcW w:w="6757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60" w:hRule="atLeast"/>
        </w:trPr>
        <w:tc>
          <w:tcPr>
            <w:tcW w:w="2268" w:type="dxa"/>
            <w:shd w:val="clear" w:color="auto" w:fill="FFFFE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事業費</w:t>
            </w:r>
          </w:p>
        </w:tc>
        <w:tc>
          <w:tcPr>
            <w:tcW w:w="675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890" w:hRule="atLeast"/>
        </w:trPr>
        <w:tc>
          <w:tcPr>
            <w:tcW w:w="2268" w:type="dxa"/>
            <w:shd w:val="clear" w:color="auto" w:fill="FFFFE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その他</w:t>
            </w:r>
          </w:p>
        </w:tc>
        <w:tc>
          <w:tcPr>
            <w:tcW w:w="6757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default"/>
          <w:color w:val="FF0000"/>
        </w:rPr>
      </w:pPr>
      <w:r>
        <w:rPr>
          <w:rFonts w:hint="eastAsia" w:ascii="ＭＳ ゴシック" w:hAnsi="ＭＳ ゴシック" w:eastAsia="ＭＳ ゴシック"/>
          <w:color w:val="auto"/>
          <w:sz w:val="18"/>
        </w:rPr>
        <w:t>※募集要項第８項－</w:t>
      </w:r>
      <w:r>
        <w:rPr>
          <w:rFonts w:hint="eastAsia" w:ascii="ＭＳ ゴシック" w:hAnsi="ＭＳ ゴシック" w:eastAsia="ＭＳ ゴシック"/>
          <w:color w:val="auto"/>
          <w:sz w:val="18"/>
        </w:rPr>
        <w:t>(</w:t>
      </w:r>
      <w:r>
        <w:rPr>
          <w:rFonts w:hint="eastAsia" w:ascii="ＭＳ ゴシック" w:hAnsi="ＭＳ ゴシック" w:eastAsia="ＭＳ ゴシック"/>
          <w:color w:val="auto"/>
          <w:sz w:val="18"/>
        </w:rPr>
        <w:t>２</w:t>
      </w:r>
      <w:r>
        <w:rPr>
          <w:rFonts w:hint="eastAsia" w:ascii="ＭＳ ゴシック" w:hAnsi="ＭＳ ゴシック" w:eastAsia="ＭＳ ゴシック"/>
          <w:color w:val="auto"/>
          <w:sz w:val="18"/>
        </w:rPr>
        <w:t>)</w:t>
      </w:r>
      <w:r>
        <w:rPr>
          <w:rFonts w:hint="eastAsia" w:ascii="ＭＳ ゴシック" w:hAnsi="ＭＳ ゴシック" w:eastAsia="ＭＳ ゴシック"/>
          <w:color w:val="auto"/>
          <w:sz w:val="18"/>
        </w:rPr>
        <w:t>提案の留意点を参照して記述してください。</w:t>
      </w:r>
    </w:p>
    <w:sectPr>
      <w:pgSz w:w="11906" w:h="16838"/>
      <w:pgMar w:top="1134" w:right="1701" w:bottom="1134" w:left="1701" w:header="0" w:footer="0" w:gutter="0"/>
      <w:cols w:space="720"/>
      <w:formProt w:val="0"/>
      <w:textDirection w:val="lrTb"/>
      <w:docGrid w:type="lines" w:linePitch="360" w:charSpace="61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efaultTabStop w:val="840"/>
  <w:defaultTableStyle w:val="26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color w:val="auto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脚注参照番号"/>
    <w:next w:val="15"/>
    <w:link w:val="0"/>
    <w:uiPriority w:val="0"/>
    <w:rPr>
      <w:vertAlign w:val="superscript"/>
    </w:rPr>
  </w:style>
  <w:style w:type="character" w:styleId="16" w:customStyle="1">
    <w:name w:val="Footnote Characters"/>
    <w:basedOn w:val="10"/>
    <w:next w:val="16"/>
    <w:link w:val="0"/>
    <w:uiPriority w:val="0"/>
    <w:qFormat/>
    <w:rPr>
      <w:vertAlign w:val="superscript"/>
    </w:rPr>
  </w:style>
  <w:style w:type="character" w:styleId="17" w:customStyle="1">
    <w:name w:val="文末脚注参照記号"/>
    <w:next w:val="17"/>
    <w:link w:val="0"/>
    <w:uiPriority w:val="0"/>
    <w:rPr>
      <w:vertAlign w:val="superscript"/>
    </w:rPr>
  </w:style>
  <w:style w:type="character" w:styleId="18" w:customStyle="1">
    <w:name w:val="Endnote Characters"/>
    <w:basedOn w:val="10"/>
    <w:next w:val="18"/>
    <w:link w:val="0"/>
    <w:uiPriority w:val="0"/>
    <w:qFormat/>
    <w:rPr>
      <w:vertAlign w:val="superscript"/>
    </w:rPr>
  </w:style>
  <w:style w:type="paragraph" w:styleId="19" w:customStyle="1">
    <w:name w:val="見出し"/>
    <w:basedOn w:val="0"/>
    <w:next w:val="20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20">
    <w:name w:val="Body Text"/>
    <w:basedOn w:val="0"/>
    <w:next w:val="20"/>
    <w:link w:val="0"/>
    <w:uiPriority w:val="0"/>
    <w:pPr>
      <w:spacing w:before="0" w:beforeLines="0" w:beforeAutospacing="0" w:after="140" w:afterLines="0" w:afterAutospacing="0" w:line="276" w:lineRule="auto"/>
    </w:pPr>
  </w:style>
  <w:style w:type="paragraph" w:styleId="21">
    <w:name w:val="List"/>
    <w:basedOn w:val="20"/>
    <w:next w:val="21"/>
    <w:link w:val="0"/>
    <w:uiPriority w:val="0"/>
  </w:style>
  <w:style w:type="paragraph" w:styleId="22" w:customStyle="1">
    <w:name w:val="Caption"/>
    <w:basedOn w:val="0"/>
    <w:next w:val="22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3" w:customStyle="1">
    <w:name w:val="索引"/>
    <w:basedOn w:val="0"/>
    <w:next w:val="23"/>
    <w:link w:val="0"/>
    <w:uiPriority w:val="0"/>
    <w:qFormat/>
    <w:pPr>
      <w:suppressLineNumbers w:val="1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135</TotalTime>
  <Pages>2</Pages>
  <Words>0</Words>
  <Characters>514</Characters>
  <Application>JUST Note</Application>
  <Lines>156</Lines>
  <Paragraphs>60</Paragraphs>
  <CharactersWithSpaces>578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2023-12-07T05:57:25Z</dcterms:modified>
  <cp:revision>4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4.0</vt:lpwstr>
  </property>
  <property fmtid="{D5CDD505-2E9C-101B-9397-08002B2CF9AE}" pid="3" name="Company">
    <vt:lpwstr>office</vt:lpwstr>
  </property>
</Properties>
</file>